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5" w:rsidRPr="00656CB4" w:rsidRDefault="00795325" w:rsidP="00795325">
      <w:pPr>
        <w:spacing w:line="240" w:lineRule="auto"/>
        <w:jc w:val="center"/>
        <w:rPr>
          <w:color w:val="FF0000"/>
          <w:sz w:val="32"/>
          <w:szCs w:val="40"/>
        </w:rPr>
      </w:pP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795325" w:rsidRDefault="00795325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34D76" w:rsidRPr="001B0401" w:rsidRDefault="00E34D76" w:rsidP="00E34D76">
      <w:pPr>
        <w:autoSpaceDE w:val="0"/>
        <w:autoSpaceDN w:val="0"/>
        <w:adjustRightInd w:val="0"/>
        <w:spacing w:line="240" w:lineRule="auto"/>
        <w:jc w:val="left"/>
        <w:rPr>
          <w:sz w:val="12"/>
          <w:szCs w:val="24"/>
        </w:rPr>
      </w:pPr>
    </w:p>
    <w:p w:rsidR="008E7AAF" w:rsidRDefault="008E7AAF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 w:rsidRPr="008E7AAF"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236220</wp:posOffset>
            </wp:positionV>
            <wp:extent cx="2095500" cy="2952750"/>
            <wp:effectExtent l="19050" t="0" r="0" b="0"/>
            <wp:wrapTight wrapText="bothSides">
              <wp:wrapPolygon edited="0">
                <wp:start x="-196" y="0"/>
                <wp:lineTo x="-196" y="21461"/>
                <wp:lineTo x="21600" y="21461"/>
                <wp:lineTo x="21600" y="0"/>
                <wp:lineTo x="-196" y="0"/>
              </wp:wrapPolygon>
            </wp:wrapTight>
            <wp:docPr id="1" name="Рисунок 2" descr="http://www.pomni.is74.ru/images/photos/norm/22000/500/22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mni.is74.ru/images/photos/norm/22000/500/225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РЯПИЧ</w:t>
      </w:r>
      <w:r w:rsidR="001B0401"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 xml:space="preserve">  </w:t>
      </w:r>
    </w:p>
    <w:p w:rsidR="00795325" w:rsidRPr="00EB15A6" w:rsidRDefault="008E7AAF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Григорий Осипович</w:t>
      </w:r>
    </w:p>
    <w:p w:rsidR="00795325" w:rsidRPr="00656CB4" w:rsidRDefault="00656CB4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 w:cs="Times New Roman"/>
          <w:i/>
          <w:color w:val="002060"/>
          <w:sz w:val="36"/>
          <w:szCs w:val="36"/>
          <w:lang w:val="ru-RU"/>
        </w:rPr>
      </w:pP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(</w:t>
      </w:r>
      <w:r w:rsidR="008E7AAF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27.10.1924</w:t>
      </w: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)</w:t>
      </w:r>
    </w:p>
    <w:p w:rsidR="001B0401" w:rsidRPr="001B0401" w:rsidRDefault="001B0401" w:rsidP="001B0401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26"/>
        </w:rPr>
      </w:pPr>
      <w:r w:rsidRPr="001B0401">
        <w:rPr>
          <w:color w:val="000000"/>
          <w:sz w:val="18"/>
          <w:szCs w:val="26"/>
        </w:rPr>
        <w:t xml:space="preserve"> </w:t>
      </w:r>
    </w:p>
    <w:p w:rsidR="008E7AAF" w:rsidRPr="008E7AAF" w:rsidRDefault="001B0401" w:rsidP="008E7AAF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Cs w:val="26"/>
          <w:shd w:val="clear" w:color="auto" w:fill="FFFFFF"/>
        </w:rPr>
        <w:t xml:space="preserve">       </w:t>
      </w:r>
      <w:r w:rsidR="008E7AAF" w:rsidRPr="008E7AAF">
        <w:rPr>
          <w:color w:val="000000"/>
          <w:sz w:val="30"/>
          <w:szCs w:val="30"/>
          <w:shd w:val="clear" w:color="auto" w:fill="FFFFFF"/>
        </w:rPr>
        <w:t>Р</w:t>
      </w:r>
      <w:r w:rsidR="008E7AAF" w:rsidRPr="008E7AAF">
        <w:rPr>
          <w:color w:val="000000"/>
          <w:sz w:val="30"/>
          <w:szCs w:val="30"/>
        </w:rPr>
        <w:t xml:space="preserve">одился в дер. </w:t>
      </w:r>
      <w:proofErr w:type="gramStart"/>
      <w:r w:rsidR="008E7AAF" w:rsidRPr="008E7AAF">
        <w:rPr>
          <w:color w:val="000000"/>
          <w:sz w:val="30"/>
          <w:szCs w:val="30"/>
        </w:rPr>
        <w:t>Стариково</w:t>
      </w:r>
      <w:proofErr w:type="gramEnd"/>
      <w:r w:rsidR="008E7AAF" w:rsidRPr="008E7AAF">
        <w:rPr>
          <w:color w:val="000000"/>
          <w:sz w:val="30"/>
          <w:szCs w:val="30"/>
        </w:rPr>
        <w:t xml:space="preserve"> Красноармейского района, в семье крестьянина. Здесь окончил школу, работал в колхозе. На фронте - с января 1943 года, воевал в Ленинграде, на разных фронтах, прошел обучение в школе офицерского состава, был ранен. В 1944 году демобилизовался,  т.к. имел более трех ранений. За подвиги во время Великой Отечественной войны </w:t>
      </w:r>
      <w:proofErr w:type="spellStart"/>
      <w:r w:rsidR="008E7AAF" w:rsidRPr="008E7AAF">
        <w:rPr>
          <w:color w:val="000000"/>
          <w:sz w:val="30"/>
          <w:szCs w:val="30"/>
        </w:rPr>
        <w:t>Ряпич</w:t>
      </w:r>
      <w:proofErr w:type="spellEnd"/>
      <w:r w:rsidR="008E7AAF" w:rsidRPr="008E7AAF">
        <w:rPr>
          <w:color w:val="000000"/>
          <w:sz w:val="30"/>
          <w:szCs w:val="30"/>
        </w:rPr>
        <w:t xml:space="preserve"> Г.О. </w:t>
      </w:r>
      <w:proofErr w:type="gramStart"/>
      <w:r w:rsidR="008E7AAF" w:rsidRPr="008E7AAF">
        <w:rPr>
          <w:color w:val="000000"/>
          <w:sz w:val="30"/>
          <w:szCs w:val="30"/>
        </w:rPr>
        <w:t>награжден</w:t>
      </w:r>
      <w:proofErr w:type="gramEnd"/>
      <w:r w:rsidR="008E7AAF" w:rsidRPr="008E7AAF">
        <w:rPr>
          <w:color w:val="000000"/>
          <w:sz w:val="30"/>
          <w:szCs w:val="30"/>
        </w:rPr>
        <w:t xml:space="preserve"> медалью «За боевые заслуги», «За победу над Германией», орденом «Отечественной войны», юбилейными медалями.</w:t>
      </w:r>
    </w:p>
    <w:p w:rsidR="008E7AAF" w:rsidRPr="008E7AAF" w:rsidRDefault="008E7AAF" w:rsidP="008E7AA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E7AAF">
        <w:rPr>
          <w:color w:val="000000"/>
          <w:sz w:val="30"/>
          <w:szCs w:val="30"/>
        </w:rPr>
        <w:t xml:space="preserve">В 1957 г. назначается управляющим </w:t>
      </w:r>
      <w:proofErr w:type="spellStart"/>
      <w:r w:rsidRPr="008E7AAF">
        <w:rPr>
          <w:color w:val="000000"/>
          <w:sz w:val="30"/>
          <w:szCs w:val="30"/>
        </w:rPr>
        <w:t>Черкасовского</w:t>
      </w:r>
      <w:proofErr w:type="spellEnd"/>
      <w:r w:rsidRPr="008E7AAF">
        <w:rPr>
          <w:color w:val="000000"/>
          <w:sz w:val="30"/>
          <w:szCs w:val="30"/>
        </w:rPr>
        <w:t xml:space="preserve"> отделения совхоза «Красноармейский», где проработал 27 лет. Он зарекомендовал себя умелым организатором производства.  Много сил ушло на благоустройство села: при нем построили школу, детсад, благоустроенные дома, центральное отопление и водопровод. За свой труд Григорий Осипович награжден двумя орденами «Трудового Красного Знамени» в 1968 и 1982 годах, ему присвоено звание «Почетный гражданин села».</w:t>
      </w:r>
    </w:p>
    <w:p w:rsidR="008E7AAF" w:rsidRPr="0098660F" w:rsidRDefault="008E7AAF" w:rsidP="0098660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8E7AAF">
        <w:rPr>
          <w:color w:val="000000"/>
          <w:sz w:val="30"/>
          <w:szCs w:val="30"/>
        </w:rPr>
        <w:t>Григорий Осипович – прекрасный семьянин: со своей женой вырастили 2 сыновей и дочь. Принимал активное участие в общественной жизни села и района. С 20</w:t>
      </w:r>
      <w:r>
        <w:rPr>
          <w:color w:val="000000"/>
          <w:sz w:val="30"/>
          <w:szCs w:val="30"/>
        </w:rPr>
        <w:t xml:space="preserve">07 года Григорий Осипович </w:t>
      </w:r>
      <w:proofErr w:type="spellStart"/>
      <w:r>
        <w:rPr>
          <w:color w:val="000000"/>
          <w:sz w:val="30"/>
          <w:szCs w:val="30"/>
        </w:rPr>
        <w:t>Ряпич</w:t>
      </w:r>
      <w:proofErr w:type="spellEnd"/>
      <w:r>
        <w:rPr>
          <w:color w:val="000000"/>
          <w:sz w:val="30"/>
          <w:szCs w:val="30"/>
        </w:rPr>
        <w:t xml:space="preserve"> </w:t>
      </w:r>
      <w:r w:rsidRPr="008E7AAF">
        <w:rPr>
          <w:color w:val="000000"/>
          <w:sz w:val="30"/>
          <w:szCs w:val="30"/>
        </w:rPr>
        <w:t>–</w:t>
      </w:r>
      <w:r w:rsidRPr="008E7AAF">
        <w:rPr>
          <w:rStyle w:val="apple-converted-space"/>
          <w:color w:val="000000"/>
          <w:sz w:val="30"/>
          <w:szCs w:val="30"/>
        </w:rPr>
        <w:t> </w:t>
      </w:r>
      <w:r>
        <w:rPr>
          <w:rStyle w:val="apple-converted-space"/>
          <w:color w:val="000000"/>
          <w:sz w:val="30"/>
          <w:szCs w:val="30"/>
        </w:rPr>
        <w:t xml:space="preserve"> П</w:t>
      </w:r>
      <w:r w:rsidRPr="008E7AAF">
        <w:rPr>
          <w:rStyle w:val="apple-converted-space"/>
          <w:color w:val="000000"/>
          <w:sz w:val="30"/>
          <w:szCs w:val="30"/>
        </w:rPr>
        <w:t xml:space="preserve">очетный гражданин </w:t>
      </w:r>
      <w:r w:rsidR="00AD1B83">
        <w:rPr>
          <w:rStyle w:val="apple-converted-space"/>
          <w:color w:val="000000"/>
          <w:sz w:val="30"/>
          <w:szCs w:val="30"/>
        </w:rPr>
        <w:t>К</w:t>
      </w:r>
      <w:r w:rsidRPr="008E7AAF">
        <w:rPr>
          <w:rStyle w:val="apple-converted-space"/>
          <w:color w:val="000000"/>
          <w:sz w:val="30"/>
          <w:szCs w:val="30"/>
        </w:rPr>
        <w:t>расноармейского района</w:t>
      </w:r>
      <w:r w:rsidR="0098660F">
        <w:rPr>
          <w:rStyle w:val="apple-converted-space"/>
          <w:color w:val="000000"/>
          <w:sz w:val="30"/>
          <w:szCs w:val="30"/>
        </w:rPr>
        <w:t>.</w:t>
      </w:r>
    </w:p>
    <w:p w:rsidR="0098660F" w:rsidRDefault="0098660F" w:rsidP="008E7AAF">
      <w:pPr>
        <w:spacing w:line="240" w:lineRule="auto"/>
        <w:rPr>
          <w:b/>
          <w:color w:val="C00000"/>
          <w:sz w:val="32"/>
        </w:rPr>
      </w:pPr>
    </w:p>
    <w:p w:rsidR="008E7AAF" w:rsidRDefault="008E7AAF" w:rsidP="008E7AAF">
      <w:pPr>
        <w:spacing w:line="240" w:lineRule="auto"/>
        <w:rPr>
          <w:b/>
          <w:color w:val="C00000"/>
          <w:sz w:val="32"/>
        </w:rPr>
      </w:pPr>
      <w:r w:rsidRPr="00795325">
        <w:rPr>
          <w:b/>
          <w:color w:val="C00000"/>
          <w:sz w:val="32"/>
        </w:rPr>
        <w:t xml:space="preserve">Статьи о </w:t>
      </w:r>
      <w:r>
        <w:rPr>
          <w:b/>
          <w:color w:val="C00000"/>
          <w:sz w:val="32"/>
        </w:rPr>
        <w:t xml:space="preserve">Г.О. </w:t>
      </w:r>
      <w:proofErr w:type="spellStart"/>
      <w:r>
        <w:rPr>
          <w:b/>
          <w:color w:val="C00000"/>
          <w:sz w:val="32"/>
        </w:rPr>
        <w:t>Ряпиче</w:t>
      </w:r>
      <w:proofErr w:type="spellEnd"/>
      <w:r>
        <w:rPr>
          <w:b/>
          <w:color w:val="C00000"/>
          <w:sz w:val="32"/>
        </w:rPr>
        <w:t>:</w:t>
      </w:r>
    </w:p>
    <w:p w:rsidR="008E7AAF" w:rsidRPr="0098660F" w:rsidRDefault="008E7AAF" w:rsidP="008E7AAF">
      <w:pPr>
        <w:spacing w:line="240" w:lineRule="auto"/>
        <w:rPr>
          <w:i/>
        </w:rPr>
      </w:pPr>
    </w:p>
    <w:p w:rsidR="0098660F" w:rsidRPr="0098660F" w:rsidRDefault="008E7AAF" w:rsidP="008E7AAF">
      <w:pPr>
        <w:pStyle w:val="ab"/>
        <w:numPr>
          <w:ilvl w:val="0"/>
          <w:numId w:val="3"/>
        </w:numPr>
        <w:spacing w:line="240" w:lineRule="auto"/>
        <w:rPr>
          <w:i/>
          <w:sz w:val="24"/>
        </w:rPr>
      </w:pPr>
      <w:r w:rsidRPr="0098660F">
        <w:rPr>
          <w:i/>
        </w:rPr>
        <w:t xml:space="preserve"> </w:t>
      </w:r>
      <w:r w:rsidR="0098660F">
        <w:rPr>
          <w:i/>
        </w:rPr>
        <w:t xml:space="preserve"> </w:t>
      </w:r>
      <w:r w:rsidR="0098660F" w:rsidRPr="0098660F">
        <w:rPr>
          <w:i/>
        </w:rPr>
        <w:t>Старикова О. Вручение медали// Маяк. – 2015. – 14 марта</w:t>
      </w:r>
    </w:p>
    <w:p w:rsidR="0098660F" w:rsidRDefault="0098660F" w:rsidP="008E7AAF">
      <w:pPr>
        <w:pStyle w:val="ab"/>
        <w:numPr>
          <w:ilvl w:val="0"/>
          <w:numId w:val="3"/>
        </w:numPr>
        <w:spacing w:line="240" w:lineRule="auto"/>
        <w:rPr>
          <w:i/>
        </w:rPr>
      </w:pPr>
      <w:r>
        <w:rPr>
          <w:i/>
        </w:rPr>
        <w:t xml:space="preserve"> </w:t>
      </w:r>
      <w:r w:rsidRPr="008E7AAF">
        <w:rPr>
          <w:i/>
        </w:rPr>
        <w:t>Медаль за бой, медаль за труд  // Маяк – 2011.- 19 января</w:t>
      </w:r>
      <w:proofErr w:type="gramStart"/>
      <w:r w:rsidRPr="008E7AAF">
        <w:rPr>
          <w:i/>
        </w:rPr>
        <w:t>.</w:t>
      </w:r>
      <w:proofErr w:type="gramEnd"/>
      <w:r w:rsidRPr="008E7AAF">
        <w:rPr>
          <w:i/>
        </w:rPr>
        <w:t xml:space="preserve"> – </w:t>
      </w:r>
      <w:proofErr w:type="gramStart"/>
      <w:r w:rsidRPr="008E7AAF">
        <w:rPr>
          <w:i/>
        </w:rPr>
        <w:t>с</w:t>
      </w:r>
      <w:proofErr w:type="gramEnd"/>
      <w:r w:rsidRPr="008E7AAF">
        <w:rPr>
          <w:i/>
        </w:rPr>
        <w:t>.3.</w:t>
      </w:r>
    </w:p>
    <w:p w:rsidR="0098660F" w:rsidRPr="008E7AAF" w:rsidRDefault="0098660F" w:rsidP="0098660F">
      <w:pPr>
        <w:pStyle w:val="ab"/>
        <w:numPr>
          <w:ilvl w:val="0"/>
          <w:numId w:val="3"/>
        </w:numPr>
        <w:spacing w:line="240" w:lineRule="auto"/>
        <w:rPr>
          <w:i/>
        </w:rPr>
      </w:pPr>
      <w:r>
        <w:rPr>
          <w:i/>
        </w:rPr>
        <w:t xml:space="preserve"> </w:t>
      </w:r>
      <w:r w:rsidRPr="008E7AAF">
        <w:rPr>
          <w:i/>
        </w:rPr>
        <w:t>Киселева И. «Почетный гражданин»// Сельсовет. – 2007. - №56(15 марта). – С.4</w:t>
      </w:r>
    </w:p>
    <w:p w:rsidR="0098660F" w:rsidRPr="008E7AAF" w:rsidRDefault="0098660F" w:rsidP="0098660F">
      <w:pPr>
        <w:pStyle w:val="ab"/>
        <w:numPr>
          <w:ilvl w:val="0"/>
          <w:numId w:val="3"/>
        </w:numPr>
        <w:spacing w:line="240" w:lineRule="auto"/>
        <w:rPr>
          <w:i/>
        </w:rPr>
      </w:pPr>
      <w:r>
        <w:rPr>
          <w:i/>
        </w:rPr>
        <w:t xml:space="preserve"> </w:t>
      </w:r>
      <w:proofErr w:type="spellStart"/>
      <w:r w:rsidRPr="008E7AAF">
        <w:rPr>
          <w:i/>
        </w:rPr>
        <w:t>Тутынин</w:t>
      </w:r>
      <w:proofErr w:type="spellEnd"/>
      <w:r w:rsidRPr="008E7AAF">
        <w:rPr>
          <w:i/>
        </w:rPr>
        <w:t xml:space="preserve"> В. Ветераны остаются в строю//Маяк. – 2007.- 10 февр.</w:t>
      </w:r>
    </w:p>
    <w:p w:rsidR="008E7AAF" w:rsidRDefault="0098660F" w:rsidP="0098660F">
      <w:pPr>
        <w:pStyle w:val="ab"/>
        <w:numPr>
          <w:ilvl w:val="0"/>
          <w:numId w:val="3"/>
        </w:numPr>
        <w:spacing w:line="240" w:lineRule="auto"/>
        <w:rPr>
          <w:i/>
        </w:rPr>
      </w:pPr>
      <w:r>
        <w:rPr>
          <w:i/>
        </w:rPr>
        <w:t xml:space="preserve"> </w:t>
      </w:r>
      <w:r w:rsidR="008E7AAF" w:rsidRPr="0098660F">
        <w:rPr>
          <w:i/>
        </w:rPr>
        <w:t>Владимирова Л. Воспоминания вызывают боль/ Л.Владимирова  // Маяк – 2002.- 8 мая.-  С. 2.</w:t>
      </w:r>
    </w:p>
    <w:p w:rsidR="00442B8A" w:rsidRPr="0098660F" w:rsidRDefault="00442B8A" w:rsidP="0098660F">
      <w:pPr>
        <w:pStyle w:val="ab"/>
        <w:numPr>
          <w:ilvl w:val="0"/>
          <w:numId w:val="3"/>
        </w:numPr>
        <w:spacing w:line="240" w:lineRule="auto"/>
        <w:rPr>
          <w:i/>
        </w:rPr>
      </w:pPr>
      <w:r>
        <w:rPr>
          <w:i/>
        </w:rPr>
        <w:t>Первых В. Дело всей жизни// Маяк. – 1996. – 28 дек.</w:t>
      </w:r>
    </w:p>
    <w:p w:rsidR="008E7AAF" w:rsidRPr="008E7AAF" w:rsidRDefault="008E7AAF" w:rsidP="0098660F">
      <w:pPr>
        <w:pStyle w:val="ab"/>
        <w:spacing w:line="240" w:lineRule="auto"/>
        <w:ind w:left="510"/>
        <w:rPr>
          <w:i/>
        </w:rPr>
      </w:pPr>
    </w:p>
    <w:p w:rsidR="001B0401" w:rsidRPr="001B0401" w:rsidRDefault="001B0401" w:rsidP="008E7AAF">
      <w:pPr>
        <w:spacing w:line="240" w:lineRule="auto"/>
        <w:rPr>
          <w:color w:val="000000"/>
          <w:sz w:val="27"/>
          <w:szCs w:val="27"/>
        </w:rPr>
      </w:pPr>
    </w:p>
    <w:sectPr w:rsidR="001B0401" w:rsidRPr="001B0401" w:rsidSect="00505D2C">
      <w:pgSz w:w="11906" w:h="16838"/>
      <w:pgMar w:top="567" w:right="991" w:bottom="568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2A00CD"/>
    <w:multiLevelType w:val="hybridMultilevel"/>
    <w:tmpl w:val="BBE4B128"/>
    <w:lvl w:ilvl="0" w:tplc="53EE3E56">
      <w:start w:val="1"/>
      <w:numFmt w:val="decimal"/>
      <w:lvlText w:val="%1."/>
      <w:lvlJc w:val="left"/>
      <w:pPr>
        <w:ind w:left="51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0401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021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43F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B8A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3BBD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56CB4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E7AAF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35A2"/>
    <w:rsid w:val="00983C24"/>
    <w:rsid w:val="0098475D"/>
    <w:rsid w:val="00984DA6"/>
    <w:rsid w:val="00984F61"/>
    <w:rsid w:val="0098660F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B5643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97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577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1B83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0BBC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5A6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lang w:val="en-US" w:eastAsia="en-US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lang w:val="en-US" w:eastAsia="en-US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paragraph" w:styleId="af6">
    <w:name w:val="Normal (Web)"/>
    <w:basedOn w:val="a"/>
    <w:uiPriority w:val="99"/>
    <w:rsid w:val="00656CB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1B0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E327-6F99-4EBB-B025-85870679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2016-08-16T04:46:00Z</cp:lastPrinted>
  <dcterms:created xsi:type="dcterms:W3CDTF">2016-03-30T06:17:00Z</dcterms:created>
  <dcterms:modified xsi:type="dcterms:W3CDTF">2018-02-26T10:41:00Z</dcterms:modified>
</cp:coreProperties>
</file>